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522"/>
        <w:gridCol w:w="522"/>
        <w:gridCol w:w="162"/>
        <w:gridCol w:w="360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Tr="00AC09E6">
        <w:tblPrEx>
          <w:tblW w:w="9072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hRule="exact" w:val="2268"/>
          <w:jc w:val="center"/>
        </w:trPr>
        <w:tc>
          <w:tcPr>
            <w:tcW w:w="4536" w:type="dxa"/>
            <w:gridSpan w:val="4"/>
            <w:tcBorders>
              <w:right w:val="dotted" w:sz="4" w:space="0" w:color="auto"/>
            </w:tcBorders>
          </w:tcPr>
          <w:p w:rsidR="00AC09E6" w:rsidRPr="00FC556E" w:rsidP="00AC09E6">
            <w:pPr>
              <w:spacing w:after="0" w:line="240" w:lineRule="auto"/>
              <w:rPr>
                <w:rFonts w:ascii="Arial" w:hAnsi="Arial" w:cs="Arial"/>
                <w:b/>
                <w:spacing w:val="-5"/>
                <w:position w:val="6"/>
                <w:sz w:val="24"/>
                <w:szCs w:val="24"/>
                <w:lang w:eastAsia="cs-CZ"/>
              </w:rPr>
            </w:pPr>
            <w:r w:rsidRPr="00FC556E">
              <w:rPr>
                <w:rFonts w:ascii="Arial" w:hAnsi="Arial" w:cs="Arial"/>
                <w:b/>
                <w:spacing w:val="-5"/>
                <w:position w:val="6"/>
                <w:sz w:val="24"/>
                <w:szCs w:val="24"/>
                <w:lang w:eastAsia="cs-CZ"/>
              </w:rPr>
              <w:t>MINISTERSTVO FINANCÍ</w:t>
            </w:r>
          </w:p>
          <w:p w:rsidR="00AC09E6" w:rsidP="00AC09E6">
            <w:pPr>
              <w:spacing w:after="0" w:line="240" w:lineRule="auto"/>
              <w:rPr>
                <w:rFonts w:ascii="Arial" w:hAnsi="Arial" w:cs="Arial"/>
                <w:spacing w:val="-5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  <w:lang w:eastAsia="cs-CZ"/>
              </w:rPr>
              <w:t>Odbor 36</w:t>
            </w:r>
          </w:p>
          <w:p w:rsidR="00AC09E6" w:rsidP="00AC09E6">
            <w:pPr>
              <w:spacing w:after="0" w:line="240" w:lineRule="auto"/>
              <w:rPr>
                <w:rFonts w:ascii="Arial" w:hAnsi="Arial" w:cs="Arial"/>
                <w:spacing w:val="-5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  <w:lang w:eastAsia="cs-CZ"/>
              </w:rPr>
              <w:t>Letenská 15</w:t>
            </w:r>
          </w:p>
          <w:p w:rsidR="00AC09E6" w:rsidRPr="008C0E03" w:rsidP="00AC09E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eastAsia="cs-CZ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  <w:lang w:eastAsia="cs-CZ"/>
              </w:rPr>
              <w:t>118 10  Praha</w:t>
            </w:r>
            <w:r>
              <w:rPr>
                <w:rFonts w:ascii="Arial" w:hAnsi="Arial" w:cs="Arial"/>
                <w:spacing w:val="-5"/>
                <w:sz w:val="24"/>
                <w:szCs w:val="24"/>
                <w:lang w:eastAsia="cs-CZ"/>
              </w:rPr>
              <w:t xml:space="preserve"> 1</w:t>
            </w:r>
          </w:p>
        </w:tc>
        <w:tc>
          <w:tcPr>
            <w:tcW w:w="453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09E6" w:rsidRPr="007705EB" w:rsidP="00AC09E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u w:val="single"/>
                <w:lang w:eastAsia="cs-CZ"/>
              </w:rPr>
            </w:pPr>
            <w:r w:rsidRPr="007705EB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Pro interní záznamy Ministerstva financí</w:t>
            </w:r>
            <w:r w:rsidRPr="007705EB">
              <w:rPr>
                <w:rFonts w:ascii="Arial" w:hAnsi="Arial" w:cs="Arial"/>
                <w:i/>
                <w:sz w:val="18"/>
                <w:szCs w:val="18"/>
                <w:lang w:eastAsia="cs-CZ"/>
              </w:rPr>
              <w:br/>
              <w:t>(štítek podatelny)</w:t>
            </w:r>
          </w:p>
        </w:tc>
      </w:tr>
      <w:tr w:rsidTr="00C73FC0">
        <w:tblPrEx>
          <w:tblW w:w="9072" w:type="dxa"/>
          <w:jc w:val="center"/>
          <w:tblLook w:val="04A0"/>
        </w:tblPrEx>
        <w:trPr>
          <w:jc w:val="center"/>
        </w:trPr>
        <w:tc>
          <w:tcPr>
            <w:tcW w:w="9072" w:type="dxa"/>
            <w:gridSpan w:val="13"/>
            <w:tcBorders>
              <w:bottom w:val="single" w:sz="4" w:space="0" w:color="auto"/>
            </w:tcBorders>
          </w:tcPr>
          <w:p w:rsidR="00AC09E6" w:rsidRPr="00731F4E" w:rsidP="00E32E7A">
            <w:pPr>
              <w:spacing w:before="240" w:after="240" w:line="240" w:lineRule="auto"/>
              <w:jc w:val="both"/>
              <w:rPr>
                <w:rFonts w:ascii="Arial" w:hAnsi="Arial" w:cs="Arial"/>
                <w:b/>
                <w:sz w:val="28"/>
                <w:szCs w:val="28"/>
                <w:u w:val="single"/>
                <w:lang w:eastAsia="cs-CZ"/>
              </w:rPr>
            </w:pPr>
            <w:r w:rsidRPr="00731F4E">
              <w:rPr>
                <w:rFonts w:ascii="Arial" w:hAnsi="Arial" w:cs="Arial"/>
                <w:b/>
                <w:spacing w:val="-5"/>
                <w:sz w:val="28"/>
                <w:szCs w:val="28"/>
                <w:lang w:eastAsia="cs-CZ"/>
              </w:rPr>
              <w:t>Žádost o sdělení informací z informačního systému doplňkového penzijního spoření</w:t>
            </w:r>
          </w:p>
        </w:tc>
      </w:tr>
      <w:tr w:rsidTr="00C73FC0">
        <w:tblPrEx>
          <w:tblW w:w="9072" w:type="dxa"/>
          <w:jc w:val="center"/>
          <w:tblLook w:val="04A0"/>
        </w:tblPrEx>
        <w:trPr>
          <w:jc w:val="center"/>
        </w:trPr>
        <w:tc>
          <w:tcPr>
            <w:tcW w:w="90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E03" w:rsidP="00731F4E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C0E03">
              <w:rPr>
                <w:rFonts w:ascii="Arial" w:hAnsi="Arial" w:cs="Arial"/>
                <w:b/>
                <w:sz w:val="24"/>
                <w:szCs w:val="24"/>
                <w:u w:val="single"/>
                <w:lang w:eastAsia="cs-CZ"/>
              </w:rPr>
              <w:t>Účastník penzijního připojištění</w:t>
            </w:r>
            <w:r w:rsidR="007705EB">
              <w:rPr>
                <w:rFonts w:ascii="Arial" w:hAnsi="Arial" w:cs="Arial"/>
                <w:b/>
                <w:sz w:val="24"/>
                <w:szCs w:val="24"/>
                <w:u w:val="single"/>
                <w:lang w:eastAsia="cs-CZ"/>
              </w:rPr>
              <w:t xml:space="preserve"> </w:t>
            </w:r>
            <w:r w:rsidRPr="008C0E03">
              <w:rPr>
                <w:rFonts w:ascii="Arial" w:hAnsi="Arial" w:cs="Arial"/>
                <w:b/>
                <w:sz w:val="24"/>
                <w:szCs w:val="24"/>
                <w:u w:val="single"/>
                <w:lang w:eastAsia="cs-CZ"/>
              </w:rPr>
              <w:t>/</w:t>
            </w:r>
            <w:r w:rsidR="007705EB">
              <w:rPr>
                <w:rFonts w:ascii="Arial" w:hAnsi="Arial" w:cs="Arial"/>
                <w:b/>
                <w:sz w:val="24"/>
                <w:szCs w:val="24"/>
                <w:u w:val="single"/>
                <w:lang w:eastAsia="cs-CZ"/>
              </w:rPr>
              <w:t xml:space="preserve"> </w:t>
            </w:r>
            <w:r w:rsidRPr="008C0E03">
              <w:rPr>
                <w:rFonts w:ascii="Arial" w:hAnsi="Arial" w:cs="Arial"/>
                <w:b/>
                <w:sz w:val="24"/>
                <w:szCs w:val="24"/>
                <w:u w:val="single"/>
                <w:lang w:eastAsia="cs-CZ"/>
              </w:rPr>
              <w:t>doplňkového penzijního spoření</w:t>
            </w:r>
          </w:p>
        </w:tc>
      </w:tr>
      <w:tr w:rsidTr="005470FD">
        <w:tblPrEx>
          <w:tblW w:w="9072" w:type="dxa"/>
          <w:jc w:val="center"/>
          <w:tblLook w:val="04A0"/>
        </w:tblPrEx>
        <w:trPr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2E" w:rsidP="008C0E03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jméno a příjmení</w:t>
            </w:r>
          </w:p>
        </w:tc>
        <w:tc>
          <w:tcPr>
            <w:tcW w:w="5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2E" w:rsidP="00865920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fldChar w:fldCharType="begin">
                <w:ffData>
                  <w:name w:val="Jmeno"/>
                  <w:enabled/>
                  <w:calcOnExit w:val="0"/>
                  <w:textInput/>
                </w:ffData>
              </w:fldChar>
            </w:r>
            <w:bookmarkStart w:id="0" w:name="Jmeno"/>
            <w:r>
              <w:rPr>
                <w:rFonts w:ascii="Arial" w:hAnsi="Arial" w:cs="Arial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eastAsia="cs-CZ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t> </w:t>
            </w:r>
            <w:bookmarkEnd w:id="1"/>
            <w:r>
              <w:rPr>
                <w:rFonts w:ascii="Arial" w:hAnsi="Arial" w:cs="Arial"/>
                <w:sz w:val="24"/>
                <w:szCs w:val="24"/>
                <w:lang w:eastAsia="cs-CZ"/>
              </w:rPr>
              <w:fldChar w:fldCharType="end"/>
            </w:r>
            <w:bookmarkEnd w:id="0"/>
          </w:p>
        </w:tc>
      </w:tr>
      <w:tr w:rsidTr="005470FD">
        <w:tblPrEx>
          <w:tblW w:w="9072" w:type="dxa"/>
          <w:jc w:val="center"/>
          <w:tblLook w:val="04A0"/>
        </w:tblPrEx>
        <w:trPr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2E" w:rsidP="002C592E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datum narození</w:t>
            </w:r>
          </w:p>
        </w:tc>
        <w:tc>
          <w:tcPr>
            <w:tcW w:w="5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2E" w:rsidP="00032EB0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fldChar w:fldCharType="begin">
                <w:ffData>
                  <w:name w:val="DatNar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2" w:name="DatNar"/>
            <w:r>
              <w:rPr>
                <w:rFonts w:ascii="Arial" w:hAnsi="Arial" w:cs="Arial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eastAsia="cs-CZ"/>
              </w:rPr>
              <w:fldChar w:fldCharType="end"/>
            </w:r>
            <w:bookmarkEnd w:id="2"/>
          </w:p>
        </w:tc>
      </w:tr>
      <w:tr w:rsidTr="005470FD">
        <w:tblPrEx>
          <w:tblW w:w="9072" w:type="dxa"/>
          <w:jc w:val="center"/>
          <w:tblLook w:val="04A0"/>
        </w:tblPrEx>
        <w:trPr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E6" w:rsidP="002C592E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rodné číslo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E6" w:rsidRPr="00777B21" w:rsidP="00AC09E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cs-CZ"/>
              </w:rPr>
              <w:fldChar w:fldCharType="begin">
                <w:ffData>
                  <w:name w:val="RC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" w:name="RC1"/>
            <w:r>
              <w:rPr>
                <w:rFonts w:ascii="Arial" w:hAnsi="Arial" w:cs="Arial"/>
                <w:b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cs-CZ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  <w:lang w:eastAsia="cs-CZ"/>
              </w:rPr>
              <w:fldChar w:fldCharType="end"/>
            </w:r>
            <w:bookmarkEnd w:id="3"/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E6" w:rsidRPr="00777B21" w:rsidP="00AC09E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cs-CZ"/>
              </w:rPr>
              <w:fldChar w:fldCharType="begin">
                <w:ffData>
                  <w:name w:val="RC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" w:name="RC2"/>
            <w:r>
              <w:rPr>
                <w:rFonts w:ascii="Arial" w:hAnsi="Arial" w:cs="Arial"/>
                <w:b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cs-CZ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  <w:lang w:eastAsia="cs-CZ"/>
              </w:rPr>
              <w:fldChar w:fldCharType="end"/>
            </w:r>
            <w:bookmarkEnd w:id="4"/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E6" w:rsidRPr="00777B21" w:rsidP="00AC09E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cs-CZ"/>
              </w:rPr>
              <w:fldChar w:fldCharType="begin">
                <w:ffData>
                  <w:name w:val="RC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5" w:name="RC3"/>
            <w:r>
              <w:rPr>
                <w:rFonts w:ascii="Arial" w:hAnsi="Arial" w:cs="Arial"/>
                <w:b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cs-CZ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  <w:lang w:eastAsia="cs-CZ"/>
              </w:rPr>
              <w:fldChar w:fldCharType="end"/>
            </w:r>
            <w:bookmarkEnd w:id="5"/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E6" w:rsidRPr="00777B21" w:rsidP="00AC09E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cs-CZ"/>
              </w:rPr>
            </w:pPr>
            <w:r w:rsidRPr="00777B21">
              <w:rPr>
                <w:rFonts w:ascii="Arial" w:hAnsi="Arial" w:cs="Arial"/>
                <w:b/>
                <w:sz w:val="24"/>
                <w:szCs w:val="24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77B21">
              <w:rPr>
                <w:rFonts w:ascii="Arial" w:hAnsi="Arial" w:cs="Arial"/>
                <w:b/>
                <w:sz w:val="24"/>
                <w:szCs w:val="24"/>
                <w:lang w:eastAsia="cs-CZ"/>
              </w:rPr>
              <w:instrText xml:space="preserve"> FORMTEXT </w:instrText>
            </w:r>
            <w:r w:rsidRPr="00777B21">
              <w:rPr>
                <w:rFonts w:ascii="Arial" w:hAnsi="Arial" w:cs="Arial"/>
                <w:b/>
                <w:sz w:val="24"/>
                <w:szCs w:val="24"/>
                <w:lang w:eastAsia="cs-CZ"/>
              </w:rPr>
              <w:fldChar w:fldCharType="separate"/>
            </w:r>
            <w:r w:rsidRPr="00777B21">
              <w:rPr>
                <w:rFonts w:ascii="Arial" w:hAnsi="Arial" w:cs="Arial"/>
                <w:b/>
                <w:noProof/>
                <w:sz w:val="24"/>
                <w:szCs w:val="24"/>
                <w:lang w:eastAsia="cs-CZ"/>
              </w:rPr>
              <w:t> </w:t>
            </w:r>
            <w:r w:rsidRPr="00777B21">
              <w:rPr>
                <w:rFonts w:ascii="Arial" w:hAnsi="Arial" w:cs="Arial"/>
                <w:b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E6" w:rsidRPr="00777B21" w:rsidP="00AC09E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cs-CZ"/>
              </w:rPr>
            </w:pPr>
            <w:r w:rsidRPr="00777B21">
              <w:rPr>
                <w:rFonts w:ascii="Arial" w:hAnsi="Arial" w:cs="Arial"/>
                <w:b/>
                <w:sz w:val="24"/>
                <w:szCs w:val="24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77B21">
              <w:rPr>
                <w:rFonts w:ascii="Arial" w:hAnsi="Arial" w:cs="Arial"/>
                <w:b/>
                <w:sz w:val="24"/>
                <w:szCs w:val="24"/>
                <w:lang w:eastAsia="cs-CZ"/>
              </w:rPr>
              <w:instrText xml:space="preserve"> FORMTEXT </w:instrText>
            </w:r>
            <w:r w:rsidRPr="00777B21">
              <w:rPr>
                <w:rFonts w:ascii="Arial" w:hAnsi="Arial" w:cs="Arial"/>
                <w:b/>
                <w:sz w:val="24"/>
                <w:szCs w:val="24"/>
                <w:lang w:eastAsia="cs-CZ"/>
              </w:rPr>
              <w:fldChar w:fldCharType="separate"/>
            </w:r>
            <w:r w:rsidRPr="00777B21">
              <w:rPr>
                <w:rFonts w:ascii="Arial" w:hAnsi="Arial" w:cs="Arial"/>
                <w:b/>
                <w:noProof/>
                <w:sz w:val="24"/>
                <w:szCs w:val="24"/>
                <w:lang w:eastAsia="cs-CZ"/>
              </w:rPr>
              <w:t> </w:t>
            </w:r>
            <w:r w:rsidRPr="00777B21">
              <w:rPr>
                <w:rFonts w:ascii="Arial" w:hAnsi="Arial" w:cs="Arial"/>
                <w:b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E6" w:rsidRPr="00777B21" w:rsidP="00AC09E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cs-CZ"/>
              </w:rPr>
            </w:pPr>
            <w:r w:rsidRPr="00777B21">
              <w:rPr>
                <w:rFonts w:ascii="Arial" w:hAnsi="Arial" w:cs="Arial"/>
                <w:b/>
                <w:sz w:val="24"/>
                <w:szCs w:val="24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77B21">
              <w:rPr>
                <w:rFonts w:ascii="Arial" w:hAnsi="Arial" w:cs="Arial"/>
                <w:b/>
                <w:sz w:val="24"/>
                <w:szCs w:val="24"/>
                <w:lang w:eastAsia="cs-CZ"/>
              </w:rPr>
              <w:instrText xml:space="preserve"> FORMTEXT </w:instrText>
            </w:r>
            <w:r w:rsidRPr="00777B21">
              <w:rPr>
                <w:rFonts w:ascii="Arial" w:hAnsi="Arial" w:cs="Arial"/>
                <w:b/>
                <w:sz w:val="24"/>
                <w:szCs w:val="24"/>
                <w:lang w:eastAsia="cs-CZ"/>
              </w:rPr>
              <w:fldChar w:fldCharType="separate"/>
            </w:r>
            <w:r w:rsidRPr="00777B21">
              <w:rPr>
                <w:rFonts w:ascii="Arial" w:hAnsi="Arial" w:cs="Arial"/>
                <w:b/>
                <w:noProof/>
                <w:sz w:val="24"/>
                <w:szCs w:val="24"/>
                <w:lang w:eastAsia="cs-CZ"/>
              </w:rPr>
              <w:t> </w:t>
            </w:r>
            <w:r w:rsidRPr="00777B21">
              <w:rPr>
                <w:rFonts w:ascii="Arial" w:hAnsi="Arial" w:cs="Arial"/>
                <w:b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E6" w:rsidRPr="00777B21" w:rsidP="00AC09E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cs-CZ"/>
              </w:rPr>
            </w:pPr>
            <w:r w:rsidRPr="00777B21">
              <w:rPr>
                <w:rFonts w:ascii="Arial" w:hAnsi="Arial" w:cs="Arial"/>
                <w:b/>
                <w:sz w:val="24"/>
                <w:szCs w:val="24"/>
                <w:lang w:eastAsia="cs-CZ"/>
              </w:rPr>
              <w:t>/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E6" w:rsidRPr="00777B21" w:rsidP="00AC09E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cs-CZ"/>
              </w:rPr>
            </w:pPr>
            <w:r w:rsidRPr="00777B21">
              <w:rPr>
                <w:rFonts w:ascii="Arial" w:hAnsi="Arial" w:cs="Arial"/>
                <w:b/>
                <w:sz w:val="24"/>
                <w:szCs w:val="24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77B21">
              <w:rPr>
                <w:rFonts w:ascii="Arial" w:hAnsi="Arial" w:cs="Arial"/>
                <w:b/>
                <w:sz w:val="24"/>
                <w:szCs w:val="24"/>
                <w:lang w:eastAsia="cs-CZ"/>
              </w:rPr>
              <w:instrText xml:space="preserve"> FORMTEXT </w:instrText>
            </w:r>
            <w:r w:rsidRPr="00777B21">
              <w:rPr>
                <w:rFonts w:ascii="Arial" w:hAnsi="Arial" w:cs="Arial"/>
                <w:b/>
                <w:sz w:val="24"/>
                <w:szCs w:val="24"/>
                <w:lang w:eastAsia="cs-CZ"/>
              </w:rPr>
              <w:fldChar w:fldCharType="separate"/>
            </w:r>
            <w:r w:rsidRPr="00777B21">
              <w:rPr>
                <w:rFonts w:ascii="Arial" w:hAnsi="Arial" w:cs="Arial"/>
                <w:b/>
                <w:noProof/>
                <w:sz w:val="24"/>
                <w:szCs w:val="24"/>
                <w:lang w:eastAsia="cs-CZ"/>
              </w:rPr>
              <w:t> </w:t>
            </w:r>
            <w:r w:rsidRPr="00777B21">
              <w:rPr>
                <w:rFonts w:ascii="Arial" w:hAnsi="Arial" w:cs="Arial"/>
                <w:b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E6" w:rsidRPr="00777B21" w:rsidP="00AC09E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cs-CZ"/>
              </w:rPr>
            </w:pPr>
            <w:r w:rsidRPr="00777B21">
              <w:rPr>
                <w:rFonts w:ascii="Arial" w:hAnsi="Arial" w:cs="Arial"/>
                <w:b/>
                <w:sz w:val="24"/>
                <w:szCs w:val="24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77B21">
              <w:rPr>
                <w:rFonts w:ascii="Arial" w:hAnsi="Arial" w:cs="Arial"/>
                <w:b/>
                <w:sz w:val="24"/>
                <w:szCs w:val="24"/>
                <w:lang w:eastAsia="cs-CZ"/>
              </w:rPr>
              <w:instrText xml:space="preserve"> FORMTEXT </w:instrText>
            </w:r>
            <w:r w:rsidRPr="00777B21">
              <w:rPr>
                <w:rFonts w:ascii="Arial" w:hAnsi="Arial" w:cs="Arial"/>
                <w:b/>
                <w:sz w:val="24"/>
                <w:szCs w:val="24"/>
                <w:lang w:eastAsia="cs-CZ"/>
              </w:rPr>
              <w:fldChar w:fldCharType="separate"/>
            </w:r>
            <w:r w:rsidRPr="00777B21">
              <w:rPr>
                <w:rFonts w:ascii="Arial" w:hAnsi="Arial" w:cs="Arial"/>
                <w:b/>
                <w:noProof/>
                <w:sz w:val="24"/>
                <w:szCs w:val="24"/>
                <w:lang w:eastAsia="cs-CZ"/>
              </w:rPr>
              <w:t> </w:t>
            </w:r>
            <w:r w:rsidRPr="00777B21">
              <w:rPr>
                <w:rFonts w:ascii="Arial" w:hAnsi="Arial" w:cs="Arial"/>
                <w:b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E6" w:rsidRPr="00777B21" w:rsidP="00AC09E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cs-CZ"/>
              </w:rPr>
            </w:pPr>
            <w:r w:rsidRPr="00777B21">
              <w:rPr>
                <w:rFonts w:ascii="Arial" w:hAnsi="Arial" w:cs="Arial"/>
                <w:b/>
                <w:sz w:val="24"/>
                <w:szCs w:val="24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77B21">
              <w:rPr>
                <w:rFonts w:ascii="Arial" w:hAnsi="Arial" w:cs="Arial"/>
                <w:b/>
                <w:sz w:val="24"/>
                <w:szCs w:val="24"/>
                <w:lang w:eastAsia="cs-CZ"/>
              </w:rPr>
              <w:instrText xml:space="preserve"> FORMTEXT </w:instrText>
            </w:r>
            <w:r w:rsidRPr="00777B21">
              <w:rPr>
                <w:rFonts w:ascii="Arial" w:hAnsi="Arial" w:cs="Arial"/>
                <w:b/>
                <w:sz w:val="24"/>
                <w:szCs w:val="24"/>
                <w:lang w:eastAsia="cs-CZ"/>
              </w:rPr>
              <w:fldChar w:fldCharType="separate"/>
            </w:r>
            <w:r w:rsidRPr="00777B21">
              <w:rPr>
                <w:rFonts w:ascii="Arial" w:hAnsi="Arial" w:cs="Arial"/>
                <w:b/>
                <w:noProof/>
                <w:sz w:val="24"/>
                <w:szCs w:val="24"/>
                <w:lang w:eastAsia="cs-CZ"/>
              </w:rPr>
              <w:t> </w:t>
            </w:r>
            <w:r w:rsidRPr="00777B21">
              <w:rPr>
                <w:rFonts w:ascii="Arial" w:hAnsi="Arial" w:cs="Arial"/>
                <w:b/>
                <w:sz w:val="24"/>
                <w:szCs w:val="24"/>
                <w:lang w:eastAsia="cs-CZ"/>
              </w:rPr>
              <w:fldChar w:fldCharType="end"/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E6" w:rsidRPr="00777B21" w:rsidP="00AC09E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cs-CZ"/>
              </w:rPr>
            </w:pPr>
            <w:r w:rsidRPr="00777B21">
              <w:rPr>
                <w:rFonts w:ascii="Arial" w:hAnsi="Arial" w:cs="Arial"/>
                <w:b/>
                <w:sz w:val="24"/>
                <w:szCs w:val="24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777B21">
              <w:rPr>
                <w:rFonts w:ascii="Arial" w:hAnsi="Arial" w:cs="Arial"/>
                <w:b/>
                <w:sz w:val="24"/>
                <w:szCs w:val="24"/>
                <w:lang w:eastAsia="cs-CZ"/>
              </w:rPr>
              <w:instrText xml:space="preserve"> FORMTEXT </w:instrText>
            </w:r>
            <w:r w:rsidRPr="00777B21">
              <w:rPr>
                <w:rFonts w:ascii="Arial" w:hAnsi="Arial" w:cs="Arial"/>
                <w:b/>
                <w:sz w:val="24"/>
                <w:szCs w:val="24"/>
                <w:lang w:eastAsia="cs-CZ"/>
              </w:rPr>
              <w:fldChar w:fldCharType="separate"/>
            </w:r>
            <w:r w:rsidRPr="00777B21">
              <w:rPr>
                <w:rFonts w:ascii="Arial" w:hAnsi="Arial" w:cs="Arial"/>
                <w:b/>
                <w:noProof/>
                <w:sz w:val="24"/>
                <w:szCs w:val="24"/>
                <w:lang w:eastAsia="cs-CZ"/>
              </w:rPr>
              <w:t> </w:t>
            </w:r>
            <w:r w:rsidRPr="00777B21">
              <w:rPr>
                <w:rFonts w:ascii="Arial" w:hAnsi="Arial" w:cs="Arial"/>
                <w:b/>
                <w:sz w:val="24"/>
                <w:szCs w:val="24"/>
                <w:lang w:eastAsia="cs-CZ"/>
              </w:rPr>
              <w:fldChar w:fldCharType="end"/>
            </w:r>
          </w:p>
        </w:tc>
      </w:tr>
      <w:tr w:rsidTr="005470FD">
        <w:tblPrEx>
          <w:tblW w:w="9072" w:type="dxa"/>
          <w:jc w:val="center"/>
          <w:tblLook w:val="04A0"/>
        </w:tblPrEx>
        <w:trPr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2E" w:rsidP="002C592E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>adresa trvalého pobytu</w:t>
            </w:r>
          </w:p>
        </w:tc>
        <w:tc>
          <w:tcPr>
            <w:tcW w:w="5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2E" w:rsidP="002C592E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fldChar w:fldCharType="begin">
                <w:ffData>
                  <w:name w:val="TrvPob"/>
                  <w:enabled/>
                  <w:calcOnExit w:val="0"/>
                  <w:textInput/>
                </w:ffData>
              </w:fldChar>
            </w:r>
            <w:bookmarkStart w:id="6" w:name="TrvPob"/>
            <w:r>
              <w:rPr>
                <w:rFonts w:ascii="Arial" w:hAnsi="Arial" w:cs="Arial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eastAsia="cs-CZ"/>
              </w:rPr>
              <w:fldChar w:fldCharType="end"/>
            </w:r>
            <w:bookmarkEnd w:id="6"/>
          </w:p>
        </w:tc>
      </w:tr>
      <w:tr w:rsidTr="00C73FC0">
        <w:tblPrEx>
          <w:tblW w:w="9072" w:type="dxa"/>
          <w:jc w:val="center"/>
          <w:tblLook w:val="04A0"/>
        </w:tblPrEx>
        <w:trPr>
          <w:jc w:val="center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2E" w:rsidP="007705EB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 xml:space="preserve">adresa pro doručování </w:t>
            </w:r>
            <w:r>
              <w:rPr>
                <w:rFonts w:ascii="Arial" w:hAnsi="Arial" w:cs="Arial"/>
                <w:sz w:val="24"/>
                <w:szCs w:val="24"/>
                <w:lang w:eastAsia="cs-CZ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eastAsia="cs-CZ"/>
              </w:rPr>
              <w:br/>
            </w:r>
            <w:r w:rsidRPr="007705EB" w:rsidR="007705EB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(liší-li se od adresy</w:t>
            </w:r>
            <w:r w:rsidRPr="007705EB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 trvalého pobytu</w:t>
            </w:r>
            <w:r w:rsidRPr="007705EB" w:rsidR="007705EB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5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2E" w:rsidP="002C592E">
            <w:pPr>
              <w:spacing w:before="120"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fldChar w:fldCharType="begin">
                <w:ffData>
                  <w:name w:val="Doruc"/>
                  <w:enabled/>
                  <w:calcOnExit w:val="0"/>
                  <w:textInput/>
                </w:ffData>
              </w:fldChar>
            </w:r>
            <w:bookmarkStart w:id="7" w:name="Doruc"/>
            <w:r>
              <w:rPr>
                <w:rFonts w:ascii="Arial" w:hAnsi="Arial" w:cs="Arial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eastAsia="cs-CZ"/>
              </w:rPr>
              <w:fldChar w:fldCharType="end"/>
            </w:r>
            <w:bookmarkEnd w:id="7"/>
          </w:p>
        </w:tc>
      </w:tr>
      <w:tr w:rsidTr="00C73FC0">
        <w:tblPrEx>
          <w:tblW w:w="9072" w:type="dxa"/>
          <w:jc w:val="center"/>
          <w:tblLook w:val="04A0"/>
        </w:tblPrEx>
        <w:trPr>
          <w:jc w:val="center"/>
        </w:trPr>
        <w:tc>
          <w:tcPr>
            <w:tcW w:w="90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920" w:rsidP="007705EB">
            <w:pPr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cs-CZ"/>
              </w:rPr>
            </w:pPr>
            <w:r w:rsidRPr="00865920">
              <w:rPr>
                <w:rFonts w:ascii="Arial" w:hAnsi="Arial" w:cs="Arial"/>
                <w:b/>
                <w:sz w:val="24"/>
                <w:szCs w:val="24"/>
                <w:u w:val="single"/>
                <w:lang w:eastAsia="cs-CZ"/>
              </w:rPr>
              <w:t>Předmět podání</w:t>
            </w:r>
            <w:r w:rsidRPr="00731F4E">
              <w:rPr>
                <w:rFonts w:ascii="Arial" w:hAnsi="Arial" w:cs="Arial"/>
                <w:sz w:val="24"/>
                <w:szCs w:val="24"/>
                <w:lang w:eastAsia="cs-CZ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eastAsia="cs-CZ"/>
              </w:rPr>
              <w:br/>
            </w:r>
            <w:r w:rsidRPr="007705EB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(zde </w:t>
            </w:r>
            <w:r w:rsidR="007705EB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uveďte</w:t>
            </w:r>
            <w:r w:rsidRPr="007705EB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 předmět Vašeho podání, např. </w:t>
            </w:r>
            <w:r w:rsidRPr="007705EB" w:rsidR="001D580B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„</w:t>
            </w:r>
            <w:r w:rsidRPr="007705EB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Žádám o sdělení, u které </w:t>
            </w:r>
            <w:r w:rsidR="007705EB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penzijní </w:t>
            </w:r>
            <w:r w:rsidRPr="007705EB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společnosti je </w:t>
            </w:r>
            <w:r w:rsidRPr="007705EB" w:rsidR="001D580B">
              <w:rPr>
                <w:rFonts w:ascii="Arial" w:hAnsi="Arial" w:cs="Arial"/>
                <w:i/>
                <w:sz w:val="18"/>
                <w:szCs w:val="18"/>
                <w:lang w:eastAsia="cs-CZ"/>
              </w:rPr>
              <w:t xml:space="preserve">na mé rodné číslo </w:t>
            </w:r>
            <w:r w:rsidRPr="007705EB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vedena smlouva o penzijním připojištění/doplňkovém penzijním spoření</w:t>
            </w:r>
            <w:r w:rsidRPr="007705EB" w:rsidR="001D580B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.“</w:t>
            </w:r>
            <w:r w:rsidRPr="007705EB">
              <w:rPr>
                <w:rFonts w:ascii="Arial" w:hAnsi="Arial" w:cs="Arial"/>
                <w:i/>
                <w:sz w:val="18"/>
                <w:szCs w:val="18"/>
                <w:lang w:eastAsia="cs-CZ"/>
              </w:rPr>
              <w:t>)</w:t>
            </w:r>
          </w:p>
        </w:tc>
      </w:tr>
      <w:tr w:rsidTr="00C73FC0">
        <w:tblPrEx>
          <w:tblW w:w="9072" w:type="dxa"/>
          <w:jc w:val="center"/>
          <w:tblLook w:val="04A0"/>
        </w:tblPrEx>
        <w:trPr>
          <w:trHeight w:val="2835"/>
          <w:jc w:val="center"/>
        </w:trPr>
        <w:tc>
          <w:tcPr>
            <w:tcW w:w="90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20" w:rsidRPr="00865920" w:rsidP="00865920">
            <w:pPr>
              <w:spacing w:before="240" w:after="24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fldChar w:fldCharType="begin">
                <w:ffData>
                  <w:name w:val="Podani"/>
                  <w:enabled/>
                  <w:calcOnExit w:val="0"/>
                  <w:textInput/>
                </w:ffData>
              </w:fldChar>
            </w:r>
            <w:bookmarkStart w:id="8" w:name="Podani"/>
            <w:r>
              <w:rPr>
                <w:rFonts w:ascii="Arial" w:hAnsi="Arial" w:cs="Arial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eastAsia="cs-CZ"/>
              </w:rPr>
              <w:fldChar w:fldCharType="end"/>
            </w:r>
            <w:bookmarkEnd w:id="8"/>
          </w:p>
        </w:tc>
      </w:tr>
      <w:tr w:rsidTr="00C73FC0">
        <w:tblPrEx>
          <w:tblW w:w="9072" w:type="dxa"/>
          <w:jc w:val="center"/>
          <w:tblLook w:val="04A0"/>
        </w:tblPrEx>
        <w:trPr>
          <w:jc w:val="center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FD" w:rsidP="00C73FC0">
            <w:pPr>
              <w:spacing w:before="240" w:after="24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 xml:space="preserve">V (ve) </w:t>
            </w:r>
            <w:r w:rsidR="00C73FC0">
              <w:rPr>
                <w:rFonts w:ascii="Arial" w:hAnsi="Arial" w:cs="Arial"/>
                <w:sz w:val="24"/>
                <w:szCs w:val="24"/>
                <w:lang w:eastAsia="cs-CZ"/>
              </w:rPr>
              <w:fldChar w:fldCharType="begin">
                <w:ffData>
                  <w:name w:val="Kde"/>
                  <w:enabled/>
                  <w:calcOnExit w:val="0"/>
                  <w:textInput/>
                </w:ffData>
              </w:fldChar>
            </w:r>
            <w:bookmarkStart w:id="9" w:name="Kde"/>
            <w:r w:rsidR="00C73FC0">
              <w:rPr>
                <w:rFonts w:ascii="Arial" w:hAnsi="Arial" w:cs="Arial"/>
                <w:sz w:val="24"/>
                <w:szCs w:val="24"/>
                <w:lang w:eastAsia="cs-CZ"/>
              </w:rPr>
              <w:instrText xml:space="preserve"> FORMTEXT </w:instrText>
            </w:r>
            <w:r w:rsidR="00C73FC0">
              <w:rPr>
                <w:rFonts w:ascii="Arial" w:hAnsi="Arial" w:cs="Arial"/>
                <w:sz w:val="24"/>
                <w:szCs w:val="24"/>
                <w:lang w:eastAsia="cs-CZ"/>
              </w:rPr>
              <w:fldChar w:fldCharType="separate"/>
            </w:r>
            <w:r w:rsidR="00C73FC0"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t> </w:t>
            </w:r>
            <w:r w:rsidR="00C73FC0"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t> </w:t>
            </w:r>
            <w:r w:rsidR="00C73FC0"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t> </w:t>
            </w:r>
            <w:r w:rsidR="00C73FC0"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t> </w:t>
            </w:r>
            <w:r w:rsidR="00C73FC0"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t> </w:t>
            </w:r>
            <w:r w:rsidR="00C73FC0">
              <w:rPr>
                <w:rFonts w:ascii="Arial" w:hAnsi="Arial" w:cs="Arial"/>
                <w:sz w:val="24"/>
                <w:szCs w:val="24"/>
                <w:lang w:eastAsia="cs-CZ"/>
              </w:rPr>
              <w:fldChar w:fldCharType="end"/>
            </w:r>
            <w:bookmarkEnd w:id="9"/>
            <w:r>
              <w:rPr>
                <w:rFonts w:ascii="Arial" w:hAnsi="Arial" w:cs="Arial"/>
                <w:sz w:val="24"/>
                <w:szCs w:val="24"/>
                <w:lang w:eastAsia="cs-CZ"/>
              </w:rPr>
              <w:t xml:space="preserve"> </w:t>
            </w:r>
            <w:bookmarkStart w:id="10" w:name="kdy"/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FD" w:rsidP="00C93F94">
            <w:pPr>
              <w:spacing w:before="240" w:after="240" w:line="240" w:lineRule="auto"/>
              <w:rPr>
                <w:rFonts w:ascii="Arial" w:hAnsi="Arial" w:cs="Arial"/>
                <w:sz w:val="24"/>
                <w:szCs w:val="24"/>
                <w:lang w:eastAsia="cs-CZ"/>
              </w:rPr>
            </w:pPr>
            <w:bookmarkEnd w:id="10"/>
            <w:r>
              <w:rPr>
                <w:rFonts w:ascii="Arial" w:hAnsi="Arial" w:cs="Arial"/>
                <w:sz w:val="24"/>
                <w:szCs w:val="24"/>
                <w:lang w:eastAsia="cs-CZ"/>
              </w:rPr>
              <w:t xml:space="preserve">dne </w:t>
            </w:r>
            <w:r>
              <w:rPr>
                <w:rFonts w:ascii="Arial" w:hAnsi="Arial" w:cs="Arial"/>
                <w:sz w:val="24"/>
                <w:szCs w:val="24"/>
                <w:lang w:eastAsia="cs-CZ"/>
              </w:rPr>
              <w:fldChar w:fldCharType="begin">
                <w:ffData>
                  <w:name w:val="kdy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eastAsia="cs-CZ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eastAsia="cs-CZ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eastAsia="cs-CZ"/>
              </w:rPr>
              <w:fldChar w:fldCharType="end"/>
            </w:r>
          </w:p>
        </w:tc>
      </w:tr>
      <w:tr w:rsidTr="00C73FC0">
        <w:tblPrEx>
          <w:tblW w:w="9072" w:type="dxa"/>
          <w:jc w:val="center"/>
          <w:tblLook w:val="04A0"/>
        </w:tblPrEx>
        <w:trPr>
          <w:jc w:val="center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0B" w:rsidP="006C70BE">
            <w:pPr>
              <w:spacing w:before="240" w:after="240" w:line="240" w:lineRule="auto"/>
              <w:jc w:val="both"/>
              <w:rPr>
                <w:rFonts w:ascii="Arial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  <w:lang w:eastAsia="cs-CZ"/>
              </w:rPr>
              <w:t xml:space="preserve">vlastnoruční </w:t>
            </w:r>
            <w:r>
              <w:rPr>
                <w:rFonts w:ascii="Arial" w:hAnsi="Arial" w:cs="Arial"/>
                <w:sz w:val="24"/>
                <w:szCs w:val="24"/>
                <w:lang w:eastAsia="cs-CZ"/>
              </w:rPr>
              <w:t>podpis účastníka:</w:t>
            </w:r>
            <w:r w:rsidR="006C70BE">
              <w:rPr>
                <w:rFonts w:ascii="Arial" w:hAnsi="Arial" w:cs="Arial"/>
                <w:sz w:val="24"/>
                <w:szCs w:val="24"/>
                <w:lang w:eastAsia="cs-CZ"/>
              </w:rPr>
              <w:tab/>
            </w:r>
            <w:r w:rsidR="006C70BE">
              <w:rPr>
                <w:rFonts w:ascii="Arial" w:hAnsi="Arial" w:cs="Arial"/>
                <w:sz w:val="24"/>
                <w:szCs w:val="24"/>
                <w:lang w:eastAsia="cs-CZ"/>
              </w:rPr>
              <w:br/>
            </w:r>
            <w:r w:rsidRPr="007705EB" w:rsidR="006C70BE">
              <w:rPr>
                <w:rFonts w:ascii="Arial" w:hAnsi="Arial" w:cs="Arial"/>
                <w:i/>
                <w:sz w:val="18"/>
                <w:szCs w:val="18"/>
              </w:rPr>
              <w:t>(v případě elektronického podání musí být žádost opatřena uznávaným elektronickým podpisem)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0B" w:rsidP="0010334E">
            <w:pPr>
              <w:spacing w:before="240" w:after="240" w:line="240" w:lineRule="auto"/>
              <w:jc w:val="center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</w:tr>
    </w:tbl>
    <w:p w:rsidR="00777B21" w:rsidP="00CC1607"/>
    <w:sectPr w:rsidSect="00CC1607">
      <w:footerReference w:type="first" r:id="rId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1607" w:rsidP="00F871F7">
    <w:pPr>
      <w:pBdr>
        <w:top w:val="dotted" w:sz="4" w:space="1" w:color="auto"/>
      </w:pBdr>
      <w:tabs>
        <w:tab w:val="left" w:pos="3969"/>
        <w:tab w:val="right" w:pos="9070"/>
      </w:tabs>
      <w:rPr>
        <w:b/>
      </w:rPr>
    </w:pPr>
    <w:r>
      <w:t xml:space="preserve">Vytištěnou žádost odešlete na adresu: </w:t>
    </w:r>
    <w:r>
      <w:tab/>
    </w:r>
    <w:r w:rsidRPr="00CC1607">
      <w:rPr>
        <w:b/>
      </w:rPr>
      <w:t>Ministerstvo financí, Letenská 15, 118 10, Praha 1</w:t>
    </w:r>
    <w:r>
      <w:br/>
      <w:t>V případě elektronického podání:</w:t>
    </w:r>
    <w:r>
      <w:tab/>
    </w:r>
    <w:r w:rsidRPr="00CC1607">
      <w:rPr>
        <w:b/>
      </w:rPr>
      <w:t>podatelna@mfcr.cz</w:t>
    </w:r>
    <w:r>
      <w:t xml:space="preserve"> nebo do datové schránky </w:t>
    </w:r>
    <w:r w:rsidRPr="00CC1607">
      <w:rPr>
        <w:b/>
      </w:rPr>
      <w:t>xzeaauv</w:t>
    </w:r>
    <w:r w:rsidR="00F871F7">
      <w:rPr>
        <w:b/>
      </w:rPr>
      <w:br/>
    </w:r>
    <w:r w:rsidRPr="00F871F7" w:rsidR="00F871F7">
      <w:rPr>
        <w:i/>
      </w:rPr>
      <w:t xml:space="preserve">vzor </w:t>
    </w:r>
    <w:r w:rsidRPr="00F871F7" w:rsidR="00F871F7">
      <w:rPr>
        <w:i/>
      </w:rPr>
      <w:t>02.07.2019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ocumentProtection w:edit="forms" w:enforcement="1" w:cryptProviderType="rsaFull" w:cryptAlgorithmClass="hash" w:cryptAlgorithmType="typeAny" w:cryptAlgorithmSid="4" w:cryptSpinCount="100000" w:hash="om9zCa4wyX6fAjdEkW42VttAwAY=&#10;" w:salt="KZXjrh1ndgQ2eOhift7Fk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83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rsid w:val="00973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locked/>
    <w:rsid w:val="009738F7"/>
    <w:rPr>
      <w:rFonts w:cs="Times New Roman"/>
    </w:rPr>
  </w:style>
  <w:style w:type="paragraph" w:styleId="Footer">
    <w:name w:val="footer"/>
    <w:basedOn w:val="Normal"/>
    <w:link w:val="ZpatChar"/>
    <w:uiPriority w:val="99"/>
    <w:rsid w:val="00973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locked/>
    <w:rsid w:val="009738F7"/>
    <w:rPr>
      <w:rFonts w:cs="Times New Roman"/>
    </w:rPr>
  </w:style>
  <w:style w:type="paragraph" w:styleId="BalloonText">
    <w:name w:val="Balloon Text"/>
    <w:basedOn w:val="Normal"/>
    <w:link w:val="TextbublinyChar"/>
    <w:uiPriority w:val="99"/>
    <w:semiHidden/>
    <w:rsid w:val="00973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738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2C5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C0E0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C16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2019-07-02T10:51:00Z</dcterms:created>
</cp:coreProperties>
</file>